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3B8" w:rsidRPr="001042CD" w:rsidRDefault="00071726" w:rsidP="0007172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1042CD">
        <w:rPr>
          <w:rFonts w:ascii="Times New Roman" w:hAnsi="Times New Roman" w:cs="Times New Roman"/>
          <w:sz w:val="24"/>
          <w:szCs w:val="24"/>
          <w:lang w:val="sr-Cyrl-RS"/>
        </w:rPr>
        <w:t>НАРУЧИЛАЦ:</w:t>
      </w:r>
    </w:p>
    <w:p w:rsidR="00071726" w:rsidRPr="001042CD" w:rsidRDefault="00071726" w:rsidP="0007172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1042CD">
        <w:rPr>
          <w:rFonts w:ascii="Times New Roman" w:hAnsi="Times New Roman" w:cs="Times New Roman"/>
          <w:sz w:val="24"/>
          <w:szCs w:val="24"/>
          <w:lang w:val="sr-Cyrl-RS"/>
        </w:rPr>
        <w:t>Ј.К.П за стамбене услуге „Бор“</w:t>
      </w:r>
    </w:p>
    <w:p w:rsidR="00071726" w:rsidRDefault="00071726" w:rsidP="0007172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1042CD">
        <w:rPr>
          <w:rFonts w:ascii="Times New Roman" w:hAnsi="Times New Roman" w:cs="Times New Roman"/>
          <w:sz w:val="24"/>
          <w:szCs w:val="24"/>
          <w:lang w:val="sr-Cyrl-RS"/>
        </w:rPr>
        <w:t>Ул. Николе Пашића бр.14</w:t>
      </w:r>
    </w:p>
    <w:p w:rsidR="001042CD" w:rsidRPr="001042CD" w:rsidRDefault="001042CD" w:rsidP="0007172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Број:</w:t>
      </w:r>
    </w:p>
    <w:p w:rsidR="00071726" w:rsidRDefault="00071726" w:rsidP="0007172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1042CD">
        <w:rPr>
          <w:rFonts w:ascii="Times New Roman" w:hAnsi="Times New Roman" w:cs="Times New Roman"/>
          <w:sz w:val="24"/>
          <w:szCs w:val="24"/>
          <w:lang w:val="sr-Cyrl-RS"/>
        </w:rPr>
        <w:t>Датум:</w:t>
      </w:r>
      <w:r w:rsidR="008B2B13" w:rsidRPr="001042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071726" w:rsidRPr="00CD0474" w:rsidRDefault="00071726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1042CD">
        <w:rPr>
          <w:rFonts w:ascii="Times New Roman" w:hAnsi="Times New Roman" w:cs="Times New Roman"/>
          <w:sz w:val="24"/>
          <w:szCs w:val="24"/>
          <w:lang w:val="sr-Cyrl-RS"/>
        </w:rPr>
        <w:t>Број набавке</w:t>
      </w:r>
      <w:r w:rsidRPr="001042CD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  <w:r w:rsidR="00296205" w:rsidRPr="001042CD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B555DC">
        <w:rPr>
          <w:rFonts w:ascii="Times New Roman" w:hAnsi="Times New Roman" w:cs="Times New Roman"/>
          <w:b/>
          <w:sz w:val="24"/>
          <w:szCs w:val="24"/>
          <w:lang w:val="sr-Latn-RS"/>
        </w:rPr>
        <w:t>19/</w:t>
      </w:r>
      <w:r w:rsidR="00CD0474">
        <w:rPr>
          <w:rFonts w:ascii="Times New Roman" w:hAnsi="Times New Roman" w:cs="Times New Roman"/>
          <w:b/>
          <w:sz w:val="24"/>
          <w:szCs w:val="24"/>
          <w:lang w:val="sr-Latn-RS"/>
        </w:rPr>
        <w:t>2023</w:t>
      </w:r>
    </w:p>
    <w:p w:rsidR="00071726" w:rsidRPr="00137CE6" w:rsidRDefault="00071726">
      <w:pPr>
        <w:rPr>
          <w:rFonts w:ascii="Times New Roman" w:hAnsi="Times New Roman" w:cs="Times New Roman"/>
          <w:b/>
          <w:lang w:val="sr-Cyrl-RS"/>
        </w:rPr>
      </w:pPr>
      <w:r w:rsidRPr="00137CE6">
        <w:rPr>
          <w:rFonts w:ascii="Times New Roman" w:hAnsi="Times New Roman" w:cs="Times New Roman"/>
          <w:b/>
          <w:lang w:val="sr-Cyrl-RS"/>
        </w:rPr>
        <w:t>Предмет: Позив за достављање понуде</w:t>
      </w:r>
    </w:p>
    <w:p w:rsidR="00071726" w:rsidRPr="00137CE6" w:rsidRDefault="00071726" w:rsidP="00137CE6">
      <w:pPr>
        <w:spacing w:after="0"/>
        <w:rPr>
          <w:rFonts w:ascii="Times New Roman" w:hAnsi="Times New Roman" w:cs="Times New Roman"/>
          <w:lang w:val="sr-Cyrl-RS"/>
        </w:rPr>
      </w:pPr>
      <w:r w:rsidRPr="00137CE6">
        <w:rPr>
          <w:rFonts w:ascii="Times New Roman" w:hAnsi="Times New Roman" w:cs="Times New Roman"/>
          <w:lang w:val="sr-Cyrl-RS"/>
        </w:rPr>
        <w:t xml:space="preserve">Поштовани, </w:t>
      </w:r>
    </w:p>
    <w:p w:rsidR="00071726" w:rsidRPr="008845D9" w:rsidRDefault="00071726" w:rsidP="00137CE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8845D9">
        <w:rPr>
          <w:rFonts w:ascii="Times New Roman" w:hAnsi="Times New Roman" w:cs="Times New Roman"/>
          <w:sz w:val="24"/>
          <w:szCs w:val="24"/>
          <w:lang w:val="sr-Cyrl-RS"/>
        </w:rPr>
        <w:t xml:space="preserve">Позивамо </w:t>
      </w:r>
      <w:r w:rsidR="008F716C" w:rsidRPr="008845D9">
        <w:rPr>
          <w:rFonts w:ascii="Times New Roman" w:hAnsi="Times New Roman" w:cs="Times New Roman"/>
          <w:sz w:val="24"/>
          <w:szCs w:val="24"/>
          <w:lang w:val="sr-Cyrl-RS"/>
        </w:rPr>
        <w:t xml:space="preserve">Вас да у поступку набавке </w:t>
      </w:r>
      <w:r w:rsidR="00190946">
        <w:rPr>
          <w:rFonts w:ascii="Times New Roman" w:hAnsi="Times New Roman" w:cs="Times New Roman"/>
          <w:sz w:val="24"/>
          <w:szCs w:val="24"/>
          <w:lang w:val="sr-Cyrl-RS"/>
        </w:rPr>
        <w:t>радова</w:t>
      </w:r>
      <w:bookmarkStart w:id="0" w:name="_GoBack"/>
      <w:bookmarkEnd w:id="0"/>
      <w:r w:rsidR="008F716C" w:rsidRPr="008845D9">
        <w:rPr>
          <w:rFonts w:ascii="Times New Roman" w:hAnsi="Times New Roman" w:cs="Times New Roman"/>
          <w:sz w:val="24"/>
          <w:szCs w:val="24"/>
          <w:lang w:val="sr-Cyrl-RS"/>
        </w:rPr>
        <w:t xml:space="preserve"> на основу чл.27. став 1. Тачка 1. ЗЈН, на коју се Закон не примењује, редни</w:t>
      </w:r>
      <w:r w:rsidRPr="008845D9">
        <w:rPr>
          <w:rFonts w:ascii="Times New Roman" w:hAnsi="Times New Roman" w:cs="Times New Roman"/>
          <w:sz w:val="24"/>
          <w:szCs w:val="24"/>
          <w:lang w:val="sr-Cyrl-RS"/>
        </w:rPr>
        <w:t xml:space="preserve"> број </w:t>
      </w:r>
      <w:r w:rsidR="008F716C" w:rsidRPr="008845D9">
        <w:rPr>
          <w:rFonts w:ascii="Times New Roman" w:hAnsi="Times New Roman" w:cs="Times New Roman"/>
          <w:sz w:val="24"/>
          <w:szCs w:val="24"/>
          <w:lang w:val="sr-Cyrl-RS"/>
        </w:rPr>
        <w:t xml:space="preserve">набавке </w:t>
      </w:r>
      <w:r w:rsidR="00B555DC">
        <w:rPr>
          <w:rFonts w:ascii="Times New Roman" w:hAnsi="Times New Roman" w:cs="Times New Roman"/>
          <w:b/>
          <w:sz w:val="24"/>
          <w:szCs w:val="24"/>
          <w:lang w:val="sr-Latn-RS"/>
        </w:rPr>
        <w:t>19</w:t>
      </w:r>
      <w:r w:rsidR="00CD0474">
        <w:rPr>
          <w:rFonts w:ascii="Times New Roman" w:hAnsi="Times New Roman" w:cs="Times New Roman"/>
          <w:b/>
          <w:sz w:val="24"/>
          <w:szCs w:val="24"/>
          <w:lang w:val="sr-Latn-RS"/>
        </w:rPr>
        <w:t>/2023</w:t>
      </w:r>
      <w:r w:rsidR="00A57741" w:rsidRPr="008845D9">
        <w:rPr>
          <w:rFonts w:ascii="Times New Roman" w:hAnsi="Times New Roman" w:cs="Times New Roman"/>
          <w:b/>
          <w:sz w:val="24"/>
          <w:szCs w:val="24"/>
          <w:lang w:val="sr-Cyrl-RS"/>
        </w:rPr>
        <w:t>-</w:t>
      </w:r>
      <w:r w:rsidR="008C0F90" w:rsidRPr="008845D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B555DC" w:rsidRPr="00B555DC">
        <w:rPr>
          <w:rFonts w:ascii="Times New Roman" w:hAnsi="Times New Roman" w:cs="Times New Roman"/>
          <w:b/>
          <w:lang w:val="sr-Cyrl-RS"/>
        </w:rPr>
        <w:t>ХИДРОИЗОЛАЦИЈА КРОВА НА ПОСЛОВНИМ ПРОСТОРИЈАМА – ЛОКАЛ  У УЛ. ШИСТЕКОВА БР. 5  У БОРУ</w:t>
      </w:r>
      <w:r w:rsidR="00BE064A" w:rsidRPr="008845D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845D9">
        <w:rPr>
          <w:rFonts w:ascii="Times New Roman" w:hAnsi="Times New Roman" w:cs="Times New Roman"/>
          <w:sz w:val="24"/>
          <w:szCs w:val="24"/>
          <w:lang w:val="sr-Cyrl-RS"/>
        </w:rPr>
        <w:t>доставите понуду:</w:t>
      </w:r>
    </w:p>
    <w:p w:rsidR="008845D9" w:rsidRPr="00137CE6" w:rsidRDefault="008845D9" w:rsidP="00137CE6">
      <w:pPr>
        <w:spacing w:after="0"/>
        <w:rPr>
          <w:rFonts w:ascii="Times New Roman" w:hAnsi="Times New Roman" w:cs="Times New Roman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5357"/>
      </w:tblGrid>
      <w:tr w:rsidR="00071726" w:rsidRPr="00137CE6" w:rsidTr="00137CE6">
        <w:trPr>
          <w:trHeight w:val="251"/>
        </w:trPr>
        <w:tc>
          <w:tcPr>
            <w:tcW w:w="4219" w:type="dxa"/>
          </w:tcPr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Предмет набавке:</w:t>
            </w:r>
          </w:p>
        </w:tc>
        <w:tc>
          <w:tcPr>
            <w:tcW w:w="5357" w:type="dxa"/>
          </w:tcPr>
          <w:p w:rsidR="00071726" w:rsidRPr="00B555DC" w:rsidRDefault="00B555D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55DC">
              <w:rPr>
                <w:rFonts w:ascii="Times New Roman" w:hAnsi="Times New Roman" w:cs="Times New Roman"/>
                <w:b/>
                <w:lang w:val="sr-Cyrl-RS"/>
              </w:rPr>
              <w:t>ХИДРОИЗОЛАЦИЈА КРОВА НА ПОСЛОВНИМ ПРОСТОРИЈАМА – ЛОКАЛ  У УЛ. ШИСТЕКОВА БР. 5  У БОРУ</w:t>
            </w:r>
          </w:p>
        </w:tc>
      </w:tr>
      <w:tr w:rsidR="00071726" w:rsidRPr="00137CE6" w:rsidTr="00137CE6">
        <w:tc>
          <w:tcPr>
            <w:tcW w:w="4219" w:type="dxa"/>
          </w:tcPr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Критеријуми уа избор најповољније понуде:</w:t>
            </w:r>
          </w:p>
        </w:tc>
        <w:tc>
          <w:tcPr>
            <w:tcW w:w="5357" w:type="dxa"/>
          </w:tcPr>
          <w:p w:rsidR="00071726" w:rsidRPr="00137CE6" w:rsidRDefault="008F716C" w:rsidP="008F716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Економски најповољнија понуда по основу критеријума – цена</w:t>
            </w:r>
          </w:p>
          <w:p w:rsidR="008F716C" w:rsidRPr="00137CE6" w:rsidRDefault="008F716C" w:rsidP="00B555D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 случају једнаких понуђача цена предност за избор имаће понуђач који понуди </w:t>
            </w:r>
            <w:r w:rsidR="00B555D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дужи</w:t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рок </w:t>
            </w:r>
            <w:r w:rsidR="00B555D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важења понуде</w:t>
            </w:r>
          </w:p>
        </w:tc>
      </w:tr>
      <w:tr w:rsidR="00071726" w:rsidRPr="00137CE6" w:rsidTr="00137CE6">
        <w:trPr>
          <w:trHeight w:val="384"/>
        </w:trPr>
        <w:tc>
          <w:tcPr>
            <w:tcW w:w="4219" w:type="dxa"/>
          </w:tcPr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Рок за достављање понуде:</w:t>
            </w:r>
          </w:p>
        </w:tc>
        <w:tc>
          <w:tcPr>
            <w:tcW w:w="5357" w:type="dxa"/>
          </w:tcPr>
          <w:p w:rsidR="00E147AE" w:rsidRPr="004B5178" w:rsidRDefault="001A0EE5" w:rsidP="00B555DC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     </w:t>
            </w:r>
            <w:r w:rsidR="00B555DC"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>04</w:t>
            </w:r>
            <w:r w:rsidRPr="00C153EB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 </w:t>
            </w:r>
            <w:r w:rsidR="00C153EB" w:rsidRPr="00C153EB"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>.0</w:t>
            </w:r>
            <w:r w:rsidR="00B555DC"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>7</w:t>
            </w:r>
            <w:r w:rsidR="00C153EB" w:rsidRPr="00C153EB"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>.202</w:t>
            </w:r>
            <w:r w:rsidR="002D5D3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3</w:t>
            </w:r>
            <w:r w:rsidR="004B5178" w:rsidRPr="00C153EB"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 xml:space="preserve">. </w:t>
            </w:r>
            <w:r w:rsidR="008B2B13" w:rsidRPr="00C153EB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године до 12</w:t>
            </w:r>
            <w:r w:rsidR="004B5178" w:rsidRPr="00C153EB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:00 часова</w:t>
            </w:r>
          </w:p>
        </w:tc>
      </w:tr>
      <w:tr w:rsidR="00071726" w:rsidRPr="00137CE6" w:rsidTr="00137CE6">
        <w:tc>
          <w:tcPr>
            <w:tcW w:w="4219" w:type="dxa"/>
          </w:tcPr>
          <w:p w:rsidR="00E147AE" w:rsidRPr="00137CE6" w:rsidRDefault="00E147A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Обавезни елемнети понуде:</w:t>
            </w:r>
          </w:p>
        </w:tc>
        <w:tc>
          <w:tcPr>
            <w:tcW w:w="5357" w:type="dxa"/>
          </w:tcPr>
          <w:p w:rsidR="00CD0474" w:rsidRPr="00CD0474" w:rsidRDefault="00CD0474" w:rsidP="00CD047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D047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Попуњен образац понуде према спецификацији,</w:t>
            </w:r>
          </w:p>
          <w:p w:rsidR="00CD0474" w:rsidRPr="00CD0474" w:rsidRDefault="00CD0474" w:rsidP="00CD047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D047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МОРАЈУ БИТИ ПОПУЊЕНЕ СВЕ СТАВКЕ У ОБРАСЦУ СТРУКТУРЕ ЦЕНА КАКО БИ ПОНУДА БИЛА ИСПРАВНА</w:t>
            </w:r>
          </w:p>
          <w:p w:rsidR="00E147AE" w:rsidRPr="00137CE6" w:rsidRDefault="00E147AE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71726" w:rsidRPr="00137CE6" w:rsidTr="00137CE6">
        <w:trPr>
          <w:trHeight w:val="569"/>
        </w:trPr>
        <w:tc>
          <w:tcPr>
            <w:tcW w:w="4219" w:type="dxa"/>
          </w:tcPr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Особа за контакт и давање додатних појашњења:</w:t>
            </w:r>
          </w:p>
        </w:tc>
        <w:tc>
          <w:tcPr>
            <w:tcW w:w="5357" w:type="dxa"/>
          </w:tcPr>
          <w:p w:rsidR="00E147AE" w:rsidRPr="00137CE6" w:rsidRDefault="00E147AE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Маја Гуран </w:t>
            </w:r>
            <w:r w:rsidR="00A57741"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060/2301060</w:t>
            </w:r>
          </w:p>
          <w:p w:rsidR="00137CE6" w:rsidRPr="00137CE6" w:rsidRDefault="00137CE6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Додатна појашњења се траже и дају електронском поштом на е-маил</w:t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: </w:t>
            </w:r>
            <w:hyperlink r:id="rId9" w:history="1">
              <w:r w:rsidRPr="00137CE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RS"/>
                </w:rPr>
                <w:t>javnenabavke.jpbor@gmail.com</w:t>
              </w:r>
            </w:hyperlink>
            <w:r w:rsidRPr="00137CE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 то један дан пре истека рока за подношење понуда</w:t>
            </w:r>
          </w:p>
        </w:tc>
      </w:tr>
      <w:tr w:rsidR="008F716C" w:rsidRPr="00137CE6" w:rsidTr="00137CE6">
        <w:trPr>
          <w:trHeight w:val="268"/>
        </w:trPr>
        <w:tc>
          <w:tcPr>
            <w:tcW w:w="4219" w:type="dxa"/>
          </w:tcPr>
          <w:p w:rsidR="008F716C" w:rsidRPr="00E972A9" w:rsidRDefault="00137CE6" w:rsidP="008F716C">
            <w:pPr>
              <w:rPr>
                <w:rFonts w:ascii="Times New Roman" w:hAnsi="Times New Roman" w:cs="Times New Roman"/>
                <w:lang w:val="sr-Cyrl-RS"/>
              </w:rPr>
            </w:pPr>
            <w:r w:rsidRPr="00E972A9">
              <w:rPr>
                <w:rFonts w:ascii="Times New Roman" w:hAnsi="Times New Roman" w:cs="Times New Roman"/>
                <w:lang w:val="sr-Cyrl-RS"/>
              </w:rPr>
              <w:t>Начин достављања понуде:</w:t>
            </w:r>
          </w:p>
        </w:tc>
        <w:tc>
          <w:tcPr>
            <w:tcW w:w="5357" w:type="dxa"/>
          </w:tcPr>
          <w:p w:rsidR="008F716C" w:rsidRPr="00E972A9" w:rsidRDefault="00137CE6" w:rsidP="00137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  <w:r w:rsidRPr="00E972A9">
              <w:rPr>
                <w:rFonts w:ascii="Times New Roman" w:hAnsi="Times New Roman" w:cs="Times New Roman"/>
                <w:lang w:val="sr-Cyrl-RS"/>
              </w:rPr>
              <w:t xml:space="preserve">Попуњен потписан и скениран образац понуде са траженим доказима на е- маил: </w:t>
            </w:r>
            <w:hyperlink r:id="rId10" w:history="1">
              <w:r w:rsidRPr="00E972A9">
                <w:rPr>
                  <w:rStyle w:val="Hyperlink"/>
                  <w:rFonts w:ascii="Times New Roman" w:hAnsi="Times New Roman" w:cs="Times New Roman"/>
                  <w:lang w:val="sr-Latn-RS"/>
                </w:rPr>
                <w:t>javnenabavke.jpbor@gmail.com</w:t>
              </w:r>
            </w:hyperlink>
            <w:r w:rsidRPr="00E972A9">
              <w:rPr>
                <w:rFonts w:ascii="Times New Roman" w:hAnsi="Times New Roman" w:cs="Times New Roman"/>
                <w:lang w:val="sr-Cyrl-RS"/>
              </w:rPr>
              <w:t xml:space="preserve"> или </w:t>
            </w:r>
          </w:p>
          <w:p w:rsidR="00137CE6" w:rsidRPr="00E972A9" w:rsidRDefault="00137CE6" w:rsidP="00137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  <w:r w:rsidRPr="00E972A9">
              <w:rPr>
                <w:rFonts w:ascii="Times New Roman" w:hAnsi="Times New Roman" w:cs="Times New Roman"/>
                <w:lang w:val="sr-Cyrl-RS"/>
              </w:rPr>
              <w:t xml:space="preserve">Попуњен и потписан образац понуде са траженим доказима лично или поштом на адресу Јавног </w:t>
            </w:r>
            <w:r w:rsidR="00B555DC">
              <w:rPr>
                <w:rFonts w:ascii="Times New Roman" w:hAnsi="Times New Roman" w:cs="Times New Roman"/>
                <w:lang w:val="sr-Cyrl-RS"/>
              </w:rPr>
              <w:t xml:space="preserve">кмуналног предузећа </w:t>
            </w:r>
            <w:r w:rsidRPr="00E972A9">
              <w:rPr>
                <w:rFonts w:ascii="Times New Roman" w:hAnsi="Times New Roman" w:cs="Times New Roman"/>
                <w:lang w:val="sr-Cyrl-RS"/>
              </w:rPr>
              <w:t xml:space="preserve"> за стамбене услуге „Бор“, ул. Николе Пашића </w:t>
            </w:r>
            <w:r w:rsidRPr="00E972A9">
              <w:rPr>
                <w:rFonts w:ascii="Times New Roman" w:hAnsi="Times New Roman" w:cs="Times New Roman"/>
                <w:lang w:val="sr-Cyrl-RS"/>
              </w:rPr>
              <w:lastRenderedPageBreak/>
              <w:t>бр.14, 19210 Бор</w:t>
            </w:r>
          </w:p>
          <w:p w:rsidR="00137CE6" w:rsidRPr="00E972A9" w:rsidRDefault="00137CE6" w:rsidP="00137CE6">
            <w:pPr>
              <w:pStyle w:val="ListParagraph"/>
              <w:rPr>
                <w:rFonts w:ascii="Times New Roman" w:hAnsi="Times New Roman" w:cs="Times New Roman"/>
                <w:lang w:val="sr-Cyrl-RS"/>
              </w:rPr>
            </w:pPr>
            <w:r w:rsidRPr="00E972A9">
              <w:rPr>
                <w:rFonts w:ascii="Times New Roman" w:hAnsi="Times New Roman" w:cs="Times New Roman"/>
                <w:lang w:val="sr-Cyrl-RS"/>
              </w:rPr>
              <w:t>с назнаком поступка за које се понуда доставља</w:t>
            </w:r>
          </w:p>
          <w:p w:rsidR="00137CE6" w:rsidRPr="00E972A9" w:rsidRDefault="00137CE6" w:rsidP="001042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72A9">
              <w:rPr>
                <w:rFonts w:ascii="Times New Roman" w:hAnsi="Times New Roman" w:cs="Times New Roman"/>
                <w:b/>
                <w:lang w:val="sr-Cyrl-RS"/>
              </w:rPr>
              <w:t>„</w:t>
            </w:r>
            <w:r w:rsidR="008C0F90" w:rsidRPr="00E972A9">
              <w:rPr>
                <w:rFonts w:ascii="Times New Roman" w:hAnsi="Times New Roman" w:cs="Times New Roman"/>
                <w:b/>
                <w:lang w:val="sr-Cyrl-RS"/>
              </w:rPr>
              <w:t xml:space="preserve">НЕ ОТВАРАТИ ЗА НАБАВКУ БРОЈ </w:t>
            </w:r>
            <w:r w:rsidR="00B555DC">
              <w:rPr>
                <w:rFonts w:ascii="Times New Roman" w:hAnsi="Times New Roman" w:cs="Times New Roman"/>
                <w:b/>
                <w:lang w:val="sr-Cyrl-RS"/>
              </w:rPr>
              <w:t xml:space="preserve"> 19/2023</w:t>
            </w:r>
            <w:r w:rsidRPr="00E972A9">
              <w:rPr>
                <w:rFonts w:ascii="Times New Roman" w:hAnsi="Times New Roman" w:cs="Times New Roman"/>
                <w:b/>
                <w:lang w:val="sr-Cyrl-RS"/>
              </w:rPr>
              <w:t>-</w:t>
            </w:r>
            <w:r w:rsidR="008C0F90" w:rsidRPr="00E972A9">
              <w:rPr>
                <w:rFonts w:ascii="Times New Roman" w:hAnsi="Times New Roman" w:cs="Times New Roman"/>
                <w:b/>
                <w:lang w:val="sr-Cyrl-RS"/>
              </w:rPr>
              <w:t xml:space="preserve"> </w:t>
            </w:r>
            <w:r w:rsidR="00B555DC" w:rsidRPr="00B555DC">
              <w:rPr>
                <w:rFonts w:ascii="Times New Roman" w:hAnsi="Times New Roman" w:cs="Times New Roman"/>
                <w:b/>
                <w:lang w:val="sr-Cyrl-RS"/>
              </w:rPr>
              <w:t>ХИДРОИЗОЛАЦИЈА КРОВА НА ПОСЛОВНИМ ПРОСТОРИЈАМА – ЛОКАЛ  У УЛ. ШИСТЕКОВА БР. 5  У БОРУ</w:t>
            </w:r>
            <w:r w:rsidRPr="00E972A9">
              <w:rPr>
                <w:rFonts w:ascii="Times New Roman" w:hAnsi="Times New Roman" w:cs="Times New Roman"/>
                <w:b/>
                <w:lang w:val="sr-Cyrl-RS"/>
              </w:rPr>
              <w:t>“</w:t>
            </w:r>
          </w:p>
        </w:tc>
      </w:tr>
    </w:tbl>
    <w:p w:rsidR="007F153E" w:rsidRDefault="007F153E" w:rsidP="00CF0331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E147AE" w:rsidRPr="007F153E" w:rsidRDefault="00CF0331" w:rsidP="00CF0331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7F153E">
        <w:rPr>
          <w:rFonts w:ascii="Times New Roman" w:hAnsi="Times New Roman" w:cs="Times New Roman"/>
          <w:b/>
          <w:sz w:val="32"/>
          <w:szCs w:val="32"/>
          <w:lang w:val="sr-Cyrl-RS"/>
        </w:rPr>
        <w:t>ОБРАЗАЦ ПОНУДЕ</w:t>
      </w: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Понуда број</w:t>
      </w:r>
      <w:r w:rsidR="00CF03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___од ______________</w:t>
      </w:r>
      <w:r w:rsidR="00CD0474">
        <w:rPr>
          <w:rFonts w:ascii="Times New Roman" w:hAnsi="Times New Roman" w:cs="Times New Roman"/>
          <w:sz w:val="24"/>
          <w:szCs w:val="24"/>
          <w:lang w:val="sr-Cyrl-RS"/>
        </w:rPr>
        <w:t>__2023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 xml:space="preserve">.године за набавку број </w:t>
      </w:r>
      <w:r w:rsidR="00B555DC">
        <w:rPr>
          <w:rFonts w:ascii="Times New Roman" w:hAnsi="Times New Roman" w:cs="Times New Roman"/>
          <w:sz w:val="24"/>
          <w:szCs w:val="24"/>
          <w:lang w:val="sr-Cyrl-RS"/>
        </w:rPr>
        <w:t xml:space="preserve"> 19</w:t>
      </w:r>
      <w:r w:rsidR="00CD0474">
        <w:rPr>
          <w:rFonts w:ascii="Times New Roman" w:hAnsi="Times New Roman" w:cs="Times New Roman"/>
          <w:sz w:val="24"/>
          <w:szCs w:val="24"/>
          <w:lang w:val="sr-Cyrl-RS"/>
        </w:rPr>
        <w:t>/2023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555DC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B555DC" w:rsidRPr="00B555DC">
        <w:rPr>
          <w:rFonts w:ascii="Times New Roman" w:hAnsi="Times New Roman" w:cs="Times New Roman"/>
          <w:b/>
          <w:lang w:val="sr-Cyrl-RS"/>
        </w:rPr>
        <w:t>ХИДРОИЗОЛАЦИЈА КРОВА НА ПОСЛОВНИМ ПРОСТОРИЈАМА – ЛОКАЛ  У УЛ. ШИСТЕКОВА БР. 5  У БОРУ</w:t>
      </w:r>
      <w:r w:rsidR="00CD0474" w:rsidRPr="008845D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57741">
        <w:rPr>
          <w:rFonts w:ascii="Times New Roman" w:hAnsi="Times New Roman" w:cs="Times New Roman"/>
          <w:sz w:val="24"/>
          <w:szCs w:val="24"/>
          <w:lang w:val="sr-Cyrl-RS"/>
        </w:rPr>
        <w:t>за потребе Наручиоца за 202</w:t>
      </w:r>
      <w:r w:rsidR="00CD0474">
        <w:rPr>
          <w:rFonts w:ascii="Times New Roman" w:hAnsi="Times New Roman" w:cs="Times New Roman"/>
          <w:sz w:val="24"/>
          <w:szCs w:val="24"/>
          <w:lang w:val="sr-Cyrl-RS"/>
        </w:rPr>
        <w:t>3</w:t>
      </w:r>
      <w:r>
        <w:rPr>
          <w:rFonts w:ascii="Times New Roman" w:hAnsi="Times New Roman" w:cs="Times New Roman"/>
          <w:sz w:val="24"/>
          <w:szCs w:val="24"/>
          <w:lang w:val="sr-Cyrl-RS"/>
        </w:rPr>
        <w:t>.годину</w:t>
      </w: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 подаци о понуђачу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понуђача</w:t>
            </w:r>
          </w:p>
          <w:p w:rsidR="001042CD" w:rsidRDefault="001042CD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понуђача</w:t>
            </w:r>
          </w:p>
          <w:p w:rsidR="001042CD" w:rsidRDefault="001042CD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Матични број понуђача</w:t>
            </w:r>
          </w:p>
          <w:p w:rsidR="001042CD" w:rsidRDefault="001042CD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Порески идентификациони број ПИБ</w:t>
            </w:r>
          </w:p>
          <w:p w:rsidR="001042CD" w:rsidRDefault="001042CD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осове за контакт</w:t>
            </w:r>
          </w:p>
          <w:p w:rsidR="001042CD" w:rsidRDefault="001042CD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Електронска адреса понуђача (мејл)</w:t>
            </w:r>
          </w:p>
          <w:p w:rsidR="001042CD" w:rsidRDefault="001042CD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Телефон </w:t>
            </w:r>
          </w:p>
          <w:p w:rsidR="001042CD" w:rsidRDefault="001042CD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понуђача и назив банке</w:t>
            </w:r>
          </w:p>
          <w:p w:rsidR="001042CD" w:rsidRDefault="001042CD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овлашћено за потписивање уговра</w:t>
            </w:r>
          </w:p>
          <w:p w:rsidR="001042CD" w:rsidRDefault="001042CD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1445C7" w:rsidRDefault="001445C7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1042CD" w:rsidRDefault="001042CD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1042CD" w:rsidRDefault="001042CD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1042CD" w:rsidRDefault="001042CD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1042CD" w:rsidRDefault="001042CD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972A9" w:rsidRPr="00B555DC" w:rsidRDefault="007F153E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proofErr w:type="spellStart"/>
      <w:r w:rsidRPr="00533528">
        <w:rPr>
          <w:rFonts w:ascii="Times New Roman" w:hAnsi="Times New Roman" w:cs="Times New Roman"/>
          <w:b/>
          <w:sz w:val="24"/>
          <w:szCs w:val="24"/>
        </w:rPr>
        <w:t>Предмет</w:t>
      </w:r>
      <w:proofErr w:type="spellEnd"/>
      <w:r w:rsidRPr="005335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3528">
        <w:rPr>
          <w:rFonts w:ascii="Times New Roman" w:hAnsi="Times New Roman" w:cs="Times New Roman"/>
          <w:b/>
          <w:sz w:val="24"/>
          <w:szCs w:val="24"/>
        </w:rPr>
        <w:t>набавке</w:t>
      </w:r>
      <w:proofErr w:type="spellEnd"/>
      <w:r w:rsidR="009A22A4" w:rsidRPr="00533528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  <w:r w:rsidRPr="005335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55DC" w:rsidRPr="00B555DC">
        <w:rPr>
          <w:rFonts w:ascii="Times New Roman" w:hAnsi="Times New Roman" w:cs="Times New Roman"/>
          <w:b/>
          <w:lang w:val="sr-Cyrl-RS"/>
        </w:rPr>
        <w:t xml:space="preserve">ХИДРОИЗОЛАЦИЈА КРОВА НА ПОСЛОВНИМ ПРОСТОРИЈАМА – </w:t>
      </w:r>
      <w:proofErr w:type="gramStart"/>
      <w:r w:rsidR="00B555DC" w:rsidRPr="00B555DC">
        <w:rPr>
          <w:rFonts w:ascii="Times New Roman" w:hAnsi="Times New Roman" w:cs="Times New Roman"/>
          <w:b/>
          <w:lang w:val="sr-Cyrl-RS"/>
        </w:rPr>
        <w:t>ЛОКАЛ  У</w:t>
      </w:r>
      <w:proofErr w:type="gramEnd"/>
      <w:r w:rsidR="00B555DC" w:rsidRPr="00B555DC">
        <w:rPr>
          <w:rFonts w:ascii="Times New Roman" w:hAnsi="Times New Roman" w:cs="Times New Roman"/>
          <w:b/>
          <w:lang w:val="sr-Cyrl-RS"/>
        </w:rPr>
        <w:t xml:space="preserve"> УЛ. ШИСТЕКОВА БР. 5  У БОРУ</w:t>
      </w:r>
    </w:p>
    <w:p w:rsidR="008B2B13" w:rsidRPr="00AB1D0E" w:rsidRDefault="008B2B13" w:rsidP="008B2B13">
      <w:pPr>
        <w:tabs>
          <w:tab w:val="left" w:pos="4965"/>
          <w:tab w:val="left" w:pos="5550"/>
        </w:tabs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AB1D0E">
        <w:rPr>
          <w:rFonts w:ascii="Times New Roman" w:hAnsi="Times New Roman" w:cs="Times New Roman"/>
          <w:b/>
          <w:sz w:val="28"/>
          <w:szCs w:val="28"/>
          <w:lang w:val="sr-Cyrl-RS"/>
        </w:rPr>
        <w:t>ОБРАЗАЦ СТРУКТУРЕ ЦЕНЕ</w:t>
      </w:r>
    </w:p>
    <w:tbl>
      <w:tblPr>
        <w:tblW w:w="13240" w:type="dxa"/>
        <w:tblInd w:w="93" w:type="dxa"/>
        <w:tblLook w:val="04A0" w:firstRow="1" w:lastRow="0" w:firstColumn="1" w:lastColumn="0" w:noHBand="0" w:noVBand="1"/>
      </w:tblPr>
      <w:tblGrid>
        <w:gridCol w:w="579"/>
        <w:gridCol w:w="3719"/>
        <w:gridCol w:w="510"/>
        <w:gridCol w:w="868"/>
        <w:gridCol w:w="940"/>
        <w:gridCol w:w="960"/>
        <w:gridCol w:w="40"/>
        <w:gridCol w:w="920"/>
        <w:gridCol w:w="440"/>
        <w:gridCol w:w="520"/>
        <w:gridCol w:w="864"/>
        <w:gridCol w:w="960"/>
        <w:gridCol w:w="960"/>
        <w:gridCol w:w="960"/>
      </w:tblGrid>
      <w:tr w:rsidR="00B555DC" w:rsidRPr="00B555DC" w:rsidTr="00B555DC">
        <w:trPr>
          <w:trHeight w:val="300"/>
        </w:trPr>
        <w:tc>
          <w:tcPr>
            <w:tcW w:w="10360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55DC" w:rsidRPr="00B555DC" w:rsidRDefault="00B555DC" w:rsidP="00B555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555DC">
              <w:rPr>
                <w:rFonts w:ascii="Times New Roman" w:hAnsi="Times New Roman" w:cs="Times New Roman"/>
                <w:b/>
                <w:lang w:val="sr-Cyrl-RS"/>
              </w:rPr>
              <w:t>ХИДРОИЗОЛАЦИЈА КРОВА НА ПОСЛОВНИМ ПРОСТОРИЈАМА – ЛОКАЛ  У УЛ. ШИСТЕКОВА БР. 5  У БОРУ</w:t>
            </w:r>
          </w:p>
          <w:p w:rsidR="00B555DC" w:rsidRPr="00B555DC" w:rsidRDefault="00B555DC" w:rsidP="00B5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555DC" w:rsidRPr="00B555DC" w:rsidTr="00B555DC">
        <w:trPr>
          <w:trHeight w:val="315"/>
        </w:trPr>
        <w:tc>
          <w:tcPr>
            <w:tcW w:w="1036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555DC" w:rsidRPr="00B555DC" w:rsidTr="00B555DC">
        <w:trPr>
          <w:trHeight w:val="465"/>
        </w:trPr>
        <w:tc>
          <w:tcPr>
            <w:tcW w:w="579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55DC" w:rsidRPr="00B555DC" w:rsidRDefault="00B555DC" w:rsidP="00B5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555D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Ред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. 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број</w:t>
            </w:r>
            <w:proofErr w:type="spellEnd"/>
          </w:p>
        </w:tc>
        <w:tc>
          <w:tcPr>
            <w:tcW w:w="3719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55DC" w:rsidRPr="00B555DC" w:rsidRDefault="00B555DC" w:rsidP="00B5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B555D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Опис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позиције</w:t>
            </w:r>
            <w:proofErr w:type="spellEnd"/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555DC" w:rsidRPr="00B555DC" w:rsidRDefault="00B555DC" w:rsidP="00B5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B555D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Јед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868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55DC" w:rsidRPr="00B555DC" w:rsidRDefault="00B555DC" w:rsidP="00B5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B555D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Количина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555DC" w:rsidRPr="00B555DC" w:rsidRDefault="00B555DC" w:rsidP="00B5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B555D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Јед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цена</w:t>
            </w:r>
            <w:proofErr w:type="spellEnd"/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B555DC" w:rsidRPr="00B555DC" w:rsidRDefault="00B555DC" w:rsidP="00B5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B555D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Јед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цена</w:t>
            </w:r>
            <w:proofErr w:type="spellEnd"/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B555DC" w:rsidRPr="00B555DC" w:rsidRDefault="00B555DC" w:rsidP="00B5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B555D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Укупна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цена</w:t>
            </w:r>
            <w:proofErr w:type="spellEnd"/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B555DC" w:rsidRPr="00B555DC" w:rsidRDefault="00B555DC" w:rsidP="00B5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B555D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Укупна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цена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555DC" w:rsidRPr="00B555DC" w:rsidTr="00B555DC">
        <w:trPr>
          <w:trHeight w:val="300"/>
        </w:trPr>
        <w:tc>
          <w:tcPr>
            <w:tcW w:w="57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71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555DC" w:rsidRPr="00B555DC" w:rsidRDefault="00B555DC" w:rsidP="00B5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B555D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мер</w:t>
            </w:r>
            <w:proofErr w:type="spellEnd"/>
            <w:proofErr w:type="gramEnd"/>
            <w:r w:rsidRPr="00B555D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.</w:t>
            </w:r>
          </w:p>
        </w:tc>
        <w:tc>
          <w:tcPr>
            <w:tcW w:w="868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555DC" w:rsidRPr="00B555DC" w:rsidRDefault="00B555DC" w:rsidP="00B5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B555D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без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пдв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-а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B555DC" w:rsidRPr="00B555DC" w:rsidRDefault="00B555DC" w:rsidP="00B5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B555D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са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пдв-ом</w:t>
            </w:r>
            <w:proofErr w:type="spellEnd"/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B555DC" w:rsidRPr="00B555DC" w:rsidRDefault="00B555DC" w:rsidP="00B5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B555D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без</w:t>
            </w:r>
            <w:proofErr w:type="spellEnd"/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B555DC" w:rsidRPr="00B555DC" w:rsidRDefault="00B555DC" w:rsidP="00B5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B555D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са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555DC" w:rsidRPr="00B555DC" w:rsidTr="00B555DC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71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555DC">
              <w:rPr>
                <w:rFonts w:ascii="Calibri" w:eastAsia="Times New Roman" w:hAnsi="Calibri" w:cs="Calibri"/>
                <w:i/>
                <w:iCs/>
                <w:color w:val="000000"/>
              </w:rPr>
              <w:t> </w:t>
            </w:r>
          </w:p>
        </w:tc>
        <w:tc>
          <w:tcPr>
            <w:tcW w:w="868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555DC">
              <w:rPr>
                <w:rFonts w:ascii="Calibri" w:eastAsia="Times New Roman" w:hAnsi="Calibri" w:cs="Calibri"/>
                <w:i/>
                <w:iCs/>
                <w:color w:val="000000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555DC">
              <w:rPr>
                <w:rFonts w:ascii="Calibri" w:eastAsia="Times New Roman" w:hAnsi="Calibri" w:cs="Calibri"/>
                <w:i/>
                <w:iCs/>
                <w:color w:val="000000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B555DC" w:rsidRPr="00B555DC" w:rsidRDefault="00B555DC" w:rsidP="00B5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B555D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пдв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-а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B555DC" w:rsidRPr="00B555DC" w:rsidRDefault="00B555DC" w:rsidP="00B5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B555D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пдв-ом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555DC" w:rsidRPr="00B555DC" w:rsidTr="00B555DC">
        <w:trPr>
          <w:trHeight w:val="330"/>
        </w:trPr>
        <w:tc>
          <w:tcPr>
            <w:tcW w:w="57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55DC" w:rsidRPr="00B555DC" w:rsidRDefault="00B555DC" w:rsidP="00B5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55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55DC" w:rsidRPr="00B555DC" w:rsidRDefault="00B555DC" w:rsidP="00B5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55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55DC" w:rsidRPr="00B555DC" w:rsidRDefault="00B555DC" w:rsidP="00B5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55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55DC" w:rsidRPr="00B555DC" w:rsidRDefault="00B555DC" w:rsidP="00B5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55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55DC" w:rsidRPr="00B555DC" w:rsidRDefault="00B555DC" w:rsidP="00B5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55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:rsidR="00B555DC" w:rsidRPr="00B555DC" w:rsidRDefault="00B555DC" w:rsidP="00B5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55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:rsidR="00B555DC" w:rsidRPr="00B555DC" w:rsidRDefault="00B555DC" w:rsidP="00B5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55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:rsidR="00B555DC" w:rsidRPr="00B555DC" w:rsidRDefault="00B555DC" w:rsidP="00B5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55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555DC" w:rsidRPr="00B555DC" w:rsidTr="00B555DC">
        <w:trPr>
          <w:trHeight w:val="1335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55DC" w:rsidRPr="00B555DC" w:rsidRDefault="00B555DC" w:rsidP="00B5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Демонтажа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кровног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покривача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валовитог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салонита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Шут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прикупити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изнети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утоварити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одвести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депонију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км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Обрачун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вршити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м²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косе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кровне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равни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  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55DC" w:rsidRPr="00B555DC" w:rsidRDefault="00B555DC" w:rsidP="00B5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м2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55DC" w:rsidRPr="00B555DC" w:rsidRDefault="00B555DC" w:rsidP="00B5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302,00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555DC" w:rsidRPr="00B555DC" w:rsidRDefault="00B555DC" w:rsidP="00B5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555DC" w:rsidRPr="00B555DC" w:rsidRDefault="00B555DC" w:rsidP="00B5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555DC" w:rsidRPr="00B555DC" w:rsidRDefault="00B555DC" w:rsidP="00B5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555DC" w:rsidRPr="00B555DC" w:rsidRDefault="00B555DC" w:rsidP="00B5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555DC" w:rsidRPr="00B555DC" w:rsidTr="00B555DC">
        <w:trPr>
          <w:trHeight w:val="1095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55DC" w:rsidRPr="00B555DC" w:rsidRDefault="00B555DC" w:rsidP="00B5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Замена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дотрајалих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оштећених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чамових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штафни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5/8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цм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уградње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штафне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импрегнирати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Обрачун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је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метру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дужном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шут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однети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депонију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км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55DC" w:rsidRPr="00B555DC" w:rsidRDefault="00B555DC" w:rsidP="00B5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8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55DC" w:rsidRPr="00B555DC" w:rsidRDefault="00B555DC" w:rsidP="00B5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55DC" w:rsidRPr="00B555DC" w:rsidRDefault="00B555DC" w:rsidP="00B5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555DC" w:rsidRPr="00B555DC" w:rsidRDefault="00B555DC" w:rsidP="00B5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55DC" w:rsidRPr="00B555DC" w:rsidRDefault="00B555DC" w:rsidP="00B5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55DC" w:rsidRPr="00B555DC" w:rsidRDefault="00B555DC" w:rsidP="00B5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555DC" w:rsidRPr="00B555DC" w:rsidTr="00B555DC">
        <w:trPr>
          <w:trHeight w:val="1620"/>
        </w:trPr>
        <w:tc>
          <w:tcPr>
            <w:tcW w:w="5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55DC" w:rsidRPr="00B555DC" w:rsidRDefault="00B555DC" w:rsidP="00B5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Набавка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постављање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трапезастог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кровног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лима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боји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дезену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избору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инбеститора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Лим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причвршћивати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саморезујућим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вијцима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подлошком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гумицом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ради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дихтовања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Обрачун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вршити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м²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косог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крова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55DC" w:rsidRPr="00B555DC" w:rsidRDefault="00B555DC" w:rsidP="00B5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м2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55DC" w:rsidRPr="00B555DC" w:rsidRDefault="00B555DC" w:rsidP="00B5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302,00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555DC" w:rsidRPr="00B555DC" w:rsidRDefault="00B555DC" w:rsidP="00B5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555DC" w:rsidRPr="00B555DC" w:rsidRDefault="00B555DC" w:rsidP="00B5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555DC" w:rsidRPr="00B555DC" w:rsidRDefault="00B555DC" w:rsidP="00B5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555DC" w:rsidRPr="00B555DC" w:rsidRDefault="00B555DC" w:rsidP="00B5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555DC" w:rsidRPr="00B555DC" w:rsidTr="00B555DC">
        <w:trPr>
          <w:trHeight w:val="135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555DC" w:rsidRPr="00B555DC" w:rsidRDefault="00B555DC" w:rsidP="00B5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Набавка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постављање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лимених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слемењака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боји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дезену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кровног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покривача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Лим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причвршћивати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саморезујућим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вијцима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подлошком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гумицом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ради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дихтованја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Обрачун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вршити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метру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дужном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55DC" w:rsidRPr="00B555DC" w:rsidRDefault="00B555DC" w:rsidP="00B5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</w:t>
            </w:r>
          </w:p>
        </w:tc>
        <w:tc>
          <w:tcPr>
            <w:tcW w:w="8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55DC" w:rsidRPr="00B555DC" w:rsidRDefault="00B555DC" w:rsidP="00B5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27,00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555DC" w:rsidRPr="00B555DC" w:rsidRDefault="00B555DC" w:rsidP="00B5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55DC" w:rsidRPr="00B555DC" w:rsidRDefault="00B555DC" w:rsidP="00B5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55DC" w:rsidRPr="00B555DC" w:rsidRDefault="00B555DC" w:rsidP="00B5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55DC" w:rsidRPr="00B555DC" w:rsidRDefault="00B555DC" w:rsidP="00B5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555DC" w:rsidRPr="00B555DC" w:rsidTr="00B555DC">
        <w:trPr>
          <w:trHeight w:val="2070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55DC" w:rsidRPr="00B555DC" w:rsidRDefault="00B555DC" w:rsidP="00B5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Израда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монтажа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вертикалних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кружних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олука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пластифицираног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лима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развијене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ширине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33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цм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дебљине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</w:t>
            </w:r>
            <w:proofErr w:type="gram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,6</w:t>
            </w:r>
            <w:proofErr w:type="gram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мм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Олуке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спајати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нитнама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залити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силиконом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спојеве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Држаче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олука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урадити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поцинкованог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флаха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У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цену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урачунати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материјал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Обрачун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метру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дужном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55DC" w:rsidRPr="00B555DC" w:rsidRDefault="00B555DC" w:rsidP="00B5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55DC" w:rsidRPr="00B555DC" w:rsidRDefault="00B555DC" w:rsidP="00B5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55DC" w:rsidRPr="00B555DC" w:rsidRDefault="00B555DC" w:rsidP="00B5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55DC" w:rsidRPr="00B555DC" w:rsidRDefault="00B555DC" w:rsidP="00B5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55DC" w:rsidRPr="00B555DC" w:rsidRDefault="00B555DC" w:rsidP="00B5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55DC" w:rsidRPr="00B555DC" w:rsidRDefault="00B555DC" w:rsidP="00B5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55DC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B555DC" w:rsidRPr="00B555DC" w:rsidTr="00B555DC">
        <w:trPr>
          <w:trHeight w:val="2085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55DC" w:rsidRPr="00B555DC" w:rsidRDefault="00B555DC" w:rsidP="00B5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Израда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монтажа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хоризонталних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полукружних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олука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пластифицираног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лима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развијене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ширине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33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цм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дебљине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</w:t>
            </w:r>
            <w:proofErr w:type="gram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,6</w:t>
            </w:r>
            <w:proofErr w:type="gram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мм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Олуке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спајати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нитнама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залити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силиконом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спојеве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Држаче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висећих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олука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урадити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поцинкованог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флаха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У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цену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урачунати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материјал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Обрачун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метру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дужном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55DC" w:rsidRPr="00B555DC" w:rsidRDefault="00B555DC" w:rsidP="00B5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55DC" w:rsidRPr="00B555DC" w:rsidRDefault="00B555DC" w:rsidP="00B5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555DC" w:rsidRPr="00B555DC" w:rsidRDefault="00B555DC" w:rsidP="00B5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555DC" w:rsidRPr="00B555DC" w:rsidRDefault="00B555DC" w:rsidP="00B5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555DC" w:rsidRPr="00B555DC" w:rsidRDefault="00B555DC" w:rsidP="00B5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555DC" w:rsidRPr="00B555DC" w:rsidRDefault="00B555DC" w:rsidP="00B5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555DC" w:rsidRPr="00B555DC" w:rsidTr="00B555DC">
        <w:trPr>
          <w:trHeight w:val="1650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55DC" w:rsidRPr="00B555DC" w:rsidRDefault="00B555DC" w:rsidP="00B5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7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Опшивање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кровних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ивица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ветарлајсни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поцинкованим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лимом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развијене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ширине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40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цм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дебљине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</w:t>
            </w:r>
            <w:proofErr w:type="gram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,5</w:t>
            </w:r>
            <w:proofErr w:type="gram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мм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Опшивање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вршити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сарадњи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надзорним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органом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        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Обрачун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метру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дужном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кровне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ивице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55DC" w:rsidRPr="00B555DC" w:rsidRDefault="00B555DC" w:rsidP="00B5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8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55DC" w:rsidRPr="00B555DC" w:rsidRDefault="00B555DC" w:rsidP="00B5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555DC" w:rsidRPr="00B555DC" w:rsidRDefault="00B555DC" w:rsidP="00B5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555DC" w:rsidRPr="00B555DC" w:rsidRDefault="00B555DC" w:rsidP="00B5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555DC" w:rsidRPr="00B555DC" w:rsidRDefault="00B555DC" w:rsidP="00B5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555DC" w:rsidRPr="00B555DC" w:rsidRDefault="00B555DC" w:rsidP="00B5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555DC" w:rsidRPr="00B555DC" w:rsidTr="00B555DC">
        <w:trPr>
          <w:trHeight w:val="300"/>
        </w:trPr>
        <w:tc>
          <w:tcPr>
            <w:tcW w:w="5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55DC" w:rsidRPr="00B555DC" w:rsidRDefault="00B555DC" w:rsidP="00B555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555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3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55DC" w:rsidRPr="00B555DC" w:rsidRDefault="00B555DC" w:rsidP="00B555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УКУПНА ВРЕДНОСТ</w:t>
            </w:r>
            <w:r w:rsidRPr="00B555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55DC" w:rsidRPr="00B555DC" w:rsidRDefault="00B555DC" w:rsidP="00B555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55DC" w:rsidRPr="00B555DC" w:rsidRDefault="00B555DC" w:rsidP="00B555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555DC" w:rsidRPr="00B555DC" w:rsidTr="00B555DC">
        <w:trPr>
          <w:trHeight w:val="240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55DC" w:rsidRPr="00B555DC" w:rsidRDefault="00B555DC" w:rsidP="00B555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555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37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555DC" w:rsidRPr="00B555DC" w:rsidTr="00B555DC">
        <w:trPr>
          <w:trHeight w:val="300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555DC" w:rsidRPr="00B555DC" w:rsidTr="00B555DC">
        <w:trPr>
          <w:trHeight w:val="360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555DC" w:rsidRPr="00B555DC" w:rsidTr="00B555DC">
        <w:trPr>
          <w:trHeight w:val="315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555DC" w:rsidRPr="00B555DC" w:rsidTr="00B555DC">
        <w:trPr>
          <w:gridAfter w:val="4"/>
          <w:wAfter w:w="3744" w:type="dxa"/>
          <w:trHeight w:val="315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555DC" w:rsidRPr="00B555DC" w:rsidTr="00B555DC">
        <w:trPr>
          <w:gridAfter w:val="4"/>
          <w:wAfter w:w="3744" w:type="dxa"/>
          <w:trHeight w:val="315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555DC" w:rsidRPr="00B555DC" w:rsidTr="00B555DC">
        <w:trPr>
          <w:trHeight w:val="315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555DC" w:rsidRPr="00B555DC" w:rsidTr="00B555DC">
        <w:trPr>
          <w:trHeight w:val="300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555DC" w:rsidRPr="00B555DC" w:rsidTr="00B555DC">
        <w:trPr>
          <w:trHeight w:val="315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55DC" w:rsidRPr="00B555DC" w:rsidRDefault="00B555DC" w:rsidP="00B5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555DC" w:rsidRPr="00B555DC" w:rsidTr="00B555DC">
        <w:trPr>
          <w:trHeight w:val="300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467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555DC" w:rsidRPr="00B555DC" w:rsidTr="00B555DC">
        <w:trPr>
          <w:trHeight w:val="300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555DC" w:rsidRPr="00B555DC" w:rsidTr="00B555DC">
        <w:trPr>
          <w:trHeight w:val="375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680"/>
        <w:gridCol w:w="4788"/>
      </w:tblGrid>
      <w:tr w:rsidR="008B2B13" w:rsidTr="00B555DC">
        <w:tc>
          <w:tcPr>
            <w:tcW w:w="4680" w:type="dxa"/>
          </w:tcPr>
          <w:p w:rsidR="008B2B13" w:rsidRDefault="008B2B13" w:rsidP="005A4D59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Рок </w:t>
            </w:r>
            <w:r w:rsidR="005A4D5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извршења радова</w:t>
            </w:r>
          </w:p>
          <w:p w:rsidR="005A4D59" w:rsidRDefault="005A4D59" w:rsidP="005A4D59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8B2B13" w:rsidRDefault="00C153EB" w:rsidP="00F57FF0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_____________ дана</w:t>
            </w:r>
          </w:p>
        </w:tc>
      </w:tr>
      <w:tr w:rsidR="008B2B13" w:rsidTr="00B555DC">
        <w:trPr>
          <w:trHeight w:val="586"/>
        </w:trPr>
        <w:tc>
          <w:tcPr>
            <w:tcW w:w="4680" w:type="dxa"/>
          </w:tcPr>
          <w:p w:rsidR="005A4D59" w:rsidRDefault="008B2B13" w:rsidP="00F57FF0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Гарантни рок</w:t>
            </w:r>
            <w:r w:rsidR="0028216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на извршене радове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(минимално 12 месеци)</w:t>
            </w:r>
          </w:p>
        </w:tc>
        <w:tc>
          <w:tcPr>
            <w:tcW w:w="4788" w:type="dxa"/>
          </w:tcPr>
          <w:p w:rsidR="008B2B13" w:rsidRDefault="00C153EB" w:rsidP="00F57FF0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______________ месеци</w:t>
            </w:r>
          </w:p>
        </w:tc>
      </w:tr>
      <w:tr w:rsidR="00CD0474" w:rsidTr="00B555DC">
        <w:trPr>
          <w:trHeight w:val="251"/>
        </w:trPr>
        <w:tc>
          <w:tcPr>
            <w:tcW w:w="4680" w:type="dxa"/>
          </w:tcPr>
          <w:p w:rsidR="00CD0474" w:rsidRDefault="00CD0474" w:rsidP="00F57FF0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Рок важења понуде (минимално 30 дана)</w:t>
            </w:r>
          </w:p>
          <w:p w:rsidR="00CD0474" w:rsidRPr="00CD0474" w:rsidRDefault="00CD0474" w:rsidP="00F57FF0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4788" w:type="dxa"/>
          </w:tcPr>
          <w:p w:rsidR="00CD0474" w:rsidRPr="00CD0474" w:rsidRDefault="00CD0474" w:rsidP="00F57FF0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дана</w:t>
            </w:r>
          </w:p>
        </w:tc>
      </w:tr>
    </w:tbl>
    <w:p w:rsidR="00282167" w:rsidRPr="00CD0474" w:rsidRDefault="00282167" w:rsidP="0002653A">
      <w:pPr>
        <w:tabs>
          <w:tab w:val="left" w:pos="4965"/>
          <w:tab w:val="left" w:pos="5550"/>
        </w:tabs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02653A" w:rsidRDefault="0002653A" w:rsidP="0002653A">
      <w:pPr>
        <w:tabs>
          <w:tab w:val="left" w:pos="4965"/>
          <w:tab w:val="left" w:pos="5550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CD0474">
        <w:rPr>
          <w:rFonts w:ascii="Times New Roman" w:hAnsi="Times New Roman" w:cs="Times New Roman"/>
          <w:b/>
          <w:sz w:val="24"/>
          <w:szCs w:val="24"/>
          <w:lang w:val="sr-Cyrl-RS"/>
        </w:rPr>
        <w:t>Напомена: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Образац структуре цене понуђач мора да попуни, овери печатом и </w:t>
      </w:r>
      <w:r w:rsidR="00282167">
        <w:rPr>
          <w:rFonts w:ascii="Times New Roman" w:hAnsi="Times New Roman" w:cs="Times New Roman"/>
          <w:sz w:val="24"/>
          <w:szCs w:val="24"/>
          <w:lang w:val="sr-Cyrl-RS"/>
        </w:rPr>
        <w:t>потпише, чиме потв</w:t>
      </w:r>
      <w:r>
        <w:rPr>
          <w:rFonts w:ascii="Times New Roman" w:hAnsi="Times New Roman" w:cs="Times New Roman"/>
          <w:sz w:val="24"/>
          <w:szCs w:val="24"/>
          <w:lang w:val="sr-Cyrl-RS"/>
        </w:rPr>
        <w:t>рђује да су тачни подаци који су у обрасцу наведени.</w:t>
      </w:r>
    </w:p>
    <w:tbl>
      <w:tblPr>
        <w:tblW w:w="10036" w:type="dxa"/>
        <w:tblInd w:w="93" w:type="dxa"/>
        <w:tblLook w:val="04A0" w:firstRow="1" w:lastRow="0" w:firstColumn="1" w:lastColumn="0" w:noHBand="0" w:noVBand="1"/>
      </w:tblPr>
      <w:tblGrid>
        <w:gridCol w:w="4072"/>
        <w:gridCol w:w="822"/>
        <w:gridCol w:w="822"/>
        <w:gridCol w:w="842"/>
        <w:gridCol w:w="1210"/>
        <w:gridCol w:w="2268"/>
      </w:tblGrid>
      <w:tr w:rsidR="00282167" w:rsidRPr="00B555DC" w:rsidTr="00FC2446">
        <w:trPr>
          <w:trHeight w:val="300"/>
        </w:trPr>
        <w:tc>
          <w:tcPr>
            <w:tcW w:w="100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67" w:rsidRPr="00B555DC" w:rsidRDefault="00282167" w:rsidP="00FC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Понуда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сматра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исправном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разматрање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ставке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обрасцу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структуре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цене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попуњене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82167" w:rsidRPr="00B555DC" w:rsidTr="00FC2446">
        <w:trPr>
          <w:trHeight w:val="300"/>
        </w:trPr>
        <w:tc>
          <w:tcPr>
            <w:tcW w:w="100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67" w:rsidRPr="00B555DC" w:rsidRDefault="00282167" w:rsidP="00FC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Једниничне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цене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понуди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као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укупна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цена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непромениљиве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време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важења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угов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о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 </w:t>
            </w:r>
          </w:p>
        </w:tc>
      </w:tr>
      <w:tr w:rsidR="00282167" w:rsidRPr="00B555DC" w:rsidTr="00FC2446">
        <w:trPr>
          <w:gridAfter w:val="1"/>
          <w:wAfter w:w="2268" w:type="dxa"/>
          <w:trHeight w:val="300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67" w:rsidRPr="00B555DC" w:rsidRDefault="00282167" w:rsidP="00FC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набавци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67" w:rsidRPr="00B555DC" w:rsidRDefault="00282167" w:rsidP="00FC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67" w:rsidRPr="00B555DC" w:rsidRDefault="00282167" w:rsidP="00FC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67" w:rsidRPr="00B555DC" w:rsidRDefault="00282167" w:rsidP="00FC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67" w:rsidRPr="00B555DC" w:rsidRDefault="00282167" w:rsidP="00FC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2167" w:rsidRPr="00B555DC" w:rsidTr="00FC2446">
        <w:trPr>
          <w:gridAfter w:val="1"/>
          <w:wAfter w:w="2268" w:type="dxa"/>
          <w:trHeight w:val="300"/>
        </w:trPr>
        <w:tc>
          <w:tcPr>
            <w:tcW w:w="77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167" w:rsidRPr="00B555DC" w:rsidRDefault="00282167" w:rsidP="00FC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цене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понудом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фиксна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није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подложна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било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каквој</w:t>
            </w:r>
            <w:proofErr w:type="spellEnd"/>
            <w:r w:rsidRPr="00B55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промени</w:t>
            </w:r>
            <w:proofErr w:type="spellEnd"/>
          </w:p>
        </w:tc>
      </w:tr>
    </w:tbl>
    <w:p w:rsidR="001445C7" w:rsidRPr="00B555DC" w:rsidRDefault="001445C7" w:rsidP="005F2390">
      <w:pPr>
        <w:tabs>
          <w:tab w:val="left" w:pos="4965"/>
          <w:tab w:val="left" w:pos="5550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02653A" w:rsidRDefault="0002653A" w:rsidP="000B4E13">
      <w:pPr>
        <w:tabs>
          <w:tab w:val="left" w:pos="5258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Место________________________</w:t>
      </w:r>
    </w:p>
    <w:p w:rsidR="0002653A" w:rsidRDefault="0002653A" w:rsidP="000B4E13">
      <w:pPr>
        <w:tabs>
          <w:tab w:val="left" w:pos="5258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Датум_______________________</w:t>
      </w:r>
      <w:r w:rsidR="000B4E13" w:rsidRPr="00166CDA">
        <w:rPr>
          <w:rFonts w:ascii="Times New Roman" w:hAnsi="Times New Roman" w:cs="Times New Roman"/>
          <w:lang w:val="sr-Cyrl-RS"/>
        </w:rPr>
        <w:tab/>
      </w:r>
    </w:p>
    <w:p w:rsidR="000B4E13" w:rsidRPr="0002653A" w:rsidRDefault="0002653A" w:rsidP="000B4E13">
      <w:pPr>
        <w:tabs>
          <w:tab w:val="left" w:pos="5258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</w:t>
      </w:r>
      <w:r w:rsidR="000B4E13" w:rsidRPr="0002653A">
        <w:rPr>
          <w:rFonts w:ascii="Times New Roman" w:hAnsi="Times New Roman" w:cs="Times New Roman"/>
          <w:sz w:val="24"/>
          <w:szCs w:val="24"/>
          <w:lang w:val="sr-Cyrl-RS"/>
        </w:rPr>
        <w:t xml:space="preserve">Понуђач </w:t>
      </w:r>
    </w:p>
    <w:p w:rsidR="00304F87" w:rsidRPr="00C54161" w:rsidRDefault="000B4E13" w:rsidP="00C54161">
      <w:pPr>
        <w:jc w:val="center"/>
        <w:rPr>
          <w:rFonts w:ascii="Times New Roman" w:hAnsi="Times New Roman" w:cs="Times New Roman"/>
          <w:lang w:val="sr-Cyrl-RS"/>
        </w:rPr>
      </w:pPr>
      <w:r w:rsidRPr="00166CDA">
        <w:rPr>
          <w:rFonts w:ascii="Times New Roman" w:hAnsi="Times New Roman" w:cs="Times New Roman"/>
          <w:lang w:val="sr-Cyrl-RS"/>
        </w:rPr>
        <w:t xml:space="preserve">                                 </w:t>
      </w:r>
      <w:r w:rsidR="0041277F">
        <w:rPr>
          <w:rFonts w:ascii="Times New Roman" w:hAnsi="Times New Roman" w:cs="Times New Roman"/>
          <w:lang w:val="sr-Cyrl-RS"/>
        </w:rPr>
        <w:t xml:space="preserve">     </w:t>
      </w:r>
      <w:r w:rsidRPr="00166CDA">
        <w:rPr>
          <w:rFonts w:ascii="Times New Roman" w:hAnsi="Times New Roman" w:cs="Times New Roman"/>
          <w:lang w:val="sr-Cyrl-RS"/>
        </w:rPr>
        <w:t xml:space="preserve">   ____________________________</w:t>
      </w:r>
    </w:p>
    <w:sectPr w:rsidR="00304F87" w:rsidRPr="00C54161" w:rsidSect="00A57741">
      <w:footerReference w:type="default" r:id="rId11"/>
      <w:pgSz w:w="12240" w:h="15840"/>
      <w:pgMar w:top="1440" w:right="1440" w:bottom="269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1F1" w:rsidRDefault="000D51F1" w:rsidP="00166CDA">
      <w:pPr>
        <w:spacing w:after="0" w:line="240" w:lineRule="auto"/>
      </w:pPr>
      <w:r>
        <w:separator/>
      </w:r>
    </w:p>
  </w:endnote>
  <w:endnote w:type="continuationSeparator" w:id="0">
    <w:p w:rsidR="000D51F1" w:rsidRDefault="000D51F1" w:rsidP="00166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6840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6CDA" w:rsidRDefault="00166C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094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66CDA" w:rsidRDefault="00166C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1F1" w:rsidRDefault="000D51F1" w:rsidP="00166CDA">
      <w:pPr>
        <w:spacing w:after="0" w:line="240" w:lineRule="auto"/>
      </w:pPr>
      <w:r>
        <w:separator/>
      </w:r>
    </w:p>
  </w:footnote>
  <w:footnote w:type="continuationSeparator" w:id="0">
    <w:p w:rsidR="000D51F1" w:rsidRDefault="000D51F1" w:rsidP="00166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77B63"/>
    <w:multiLevelType w:val="hybridMultilevel"/>
    <w:tmpl w:val="27042F3A"/>
    <w:lvl w:ilvl="0" w:tplc="9724A45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E15700"/>
    <w:multiLevelType w:val="hybridMultilevel"/>
    <w:tmpl w:val="ED625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157531"/>
    <w:multiLevelType w:val="hybridMultilevel"/>
    <w:tmpl w:val="7D28D0CE"/>
    <w:lvl w:ilvl="0" w:tplc="DA6AAAE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ED1F48"/>
    <w:multiLevelType w:val="hybridMultilevel"/>
    <w:tmpl w:val="4B92A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726"/>
    <w:rsid w:val="0002653A"/>
    <w:rsid w:val="00071726"/>
    <w:rsid w:val="000B4E13"/>
    <w:rsid w:val="000C12B6"/>
    <w:rsid w:val="000D51F1"/>
    <w:rsid w:val="001042CD"/>
    <w:rsid w:val="00110532"/>
    <w:rsid w:val="00137CE6"/>
    <w:rsid w:val="00143C76"/>
    <w:rsid w:val="001445C7"/>
    <w:rsid w:val="00152213"/>
    <w:rsid w:val="00166CDA"/>
    <w:rsid w:val="00190946"/>
    <w:rsid w:val="001A0EE5"/>
    <w:rsid w:val="001B6090"/>
    <w:rsid w:val="001F17BA"/>
    <w:rsid w:val="00250C37"/>
    <w:rsid w:val="00261CE3"/>
    <w:rsid w:val="00275BC6"/>
    <w:rsid w:val="00282167"/>
    <w:rsid w:val="00296205"/>
    <w:rsid w:val="002C2114"/>
    <w:rsid w:val="002D5D3E"/>
    <w:rsid w:val="002E73B8"/>
    <w:rsid w:val="00304F87"/>
    <w:rsid w:val="00340172"/>
    <w:rsid w:val="00357EAE"/>
    <w:rsid w:val="0041277F"/>
    <w:rsid w:val="004B5178"/>
    <w:rsid w:val="004C34E9"/>
    <w:rsid w:val="004D4A5A"/>
    <w:rsid w:val="0051111C"/>
    <w:rsid w:val="00533528"/>
    <w:rsid w:val="00543909"/>
    <w:rsid w:val="00560EA3"/>
    <w:rsid w:val="005A4D59"/>
    <w:rsid w:val="005C2E9B"/>
    <w:rsid w:val="005C6805"/>
    <w:rsid w:val="005F2390"/>
    <w:rsid w:val="005F587F"/>
    <w:rsid w:val="00650A13"/>
    <w:rsid w:val="00751D88"/>
    <w:rsid w:val="00762634"/>
    <w:rsid w:val="00780109"/>
    <w:rsid w:val="00795F57"/>
    <w:rsid w:val="007A71DB"/>
    <w:rsid w:val="007C0C6A"/>
    <w:rsid w:val="007F153E"/>
    <w:rsid w:val="00812CB2"/>
    <w:rsid w:val="008845D9"/>
    <w:rsid w:val="00885B56"/>
    <w:rsid w:val="008B2B13"/>
    <w:rsid w:val="008C0F90"/>
    <w:rsid w:val="008D442F"/>
    <w:rsid w:val="008F716C"/>
    <w:rsid w:val="00945C12"/>
    <w:rsid w:val="009538AB"/>
    <w:rsid w:val="0099176F"/>
    <w:rsid w:val="009A22A4"/>
    <w:rsid w:val="00A00C91"/>
    <w:rsid w:val="00A505E1"/>
    <w:rsid w:val="00A57741"/>
    <w:rsid w:val="00AB1D0E"/>
    <w:rsid w:val="00B555DC"/>
    <w:rsid w:val="00BA0217"/>
    <w:rsid w:val="00BE064A"/>
    <w:rsid w:val="00C153EB"/>
    <w:rsid w:val="00C54161"/>
    <w:rsid w:val="00CD0474"/>
    <w:rsid w:val="00CD12B1"/>
    <w:rsid w:val="00CD1784"/>
    <w:rsid w:val="00CF0331"/>
    <w:rsid w:val="00D40373"/>
    <w:rsid w:val="00D95382"/>
    <w:rsid w:val="00DA1849"/>
    <w:rsid w:val="00DA7EC9"/>
    <w:rsid w:val="00E147AE"/>
    <w:rsid w:val="00E1513B"/>
    <w:rsid w:val="00E50C6C"/>
    <w:rsid w:val="00E6239F"/>
    <w:rsid w:val="00E91EDD"/>
    <w:rsid w:val="00E972A9"/>
    <w:rsid w:val="00EC4698"/>
    <w:rsid w:val="00F52F0F"/>
    <w:rsid w:val="00F7011A"/>
    <w:rsid w:val="00FA695A"/>
    <w:rsid w:val="00FE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8F716C"/>
    <w:pPr>
      <w:ind w:left="720"/>
      <w:contextualSpacing/>
    </w:pPr>
  </w:style>
  <w:style w:type="character" w:customStyle="1" w:styleId="bold1">
    <w:name w:val="bold1"/>
    <w:basedOn w:val="DefaultParagraphFont"/>
    <w:rsid w:val="00650A13"/>
  </w:style>
  <w:style w:type="paragraph" w:customStyle="1" w:styleId="basic-paragraph">
    <w:name w:val="basic-paragraph"/>
    <w:basedOn w:val="Normal"/>
    <w:rsid w:val="00650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8F716C"/>
    <w:pPr>
      <w:ind w:left="720"/>
      <w:contextualSpacing/>
    </w:pPr>
  </w:style>
  <w:style w:type="character" w:customStyle="1" w:styleId="bold1">
    <w:name w:val="bold1"/>
    <w:basedOn w:val="DefaultParagraphFont"/>
    <w:rsid w:val="00650A13"/>
  </w:style>
  <w:style w:type="paragraph" w:customStyle="1" w:styleId="basic-paragraph">
    <w:name w:val="basic-paragraph"/>
    <w:basedOn w:val="Normal"/>
    <w:rsid w:val="00650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2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javnenabavke.jpbor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avnenabavke.jpbo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39E68-F743-40D2-908B-B9370A3C2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5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38</cp:revision>
  <cp:lastPrinted>2023-06-29T06:38:00Z</cp:lastPrinted>
  <dcterms:created xsi:type="dcterms:W3CDTF">2020-06-29T06:13:00Z</dcterms:created>
  <dcterms:modified xsi:type="dcterms:W3CDTF">2023-06-29T06:39:00Z</dcterms:modified>
</cp:coreProperties>
</file>